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Trek Ningaloo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Fyfe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 Vickers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0422570043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ian@trekningaloo.com.au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www.trekningaloo.com.au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2026-08-06 11:48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2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2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none</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pStyle w:val="ListBullet"/>
        <w:numPr>
          <w:ilvl w:val="0"/>
          <w:numId w:val="35"/>
        </w:numPr>
        <w:spacing/>
        <w:rPr/>
      </w:pPr>
      <w:r>
        <w:rPr/>
        <w:t xml:space="preserve">There is N/A mm of clear space in front of the toilet</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5113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113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Troopy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9700F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